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1" w:rsidRDefault="00B836D7" w:rsidP="00B836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CATHOLIC CHURCH OF OUR LADY AND ST JOHN, GORING-ON-THAMES &amp; CHRIST THE KING, WOODCOTE</w:t>
      </w:r>
    </w:p>
    <w:p w:rsidR="00B836D7" w:rsidRDefault="003959D8" w:rsidP="00B836D7">
      <w:pPr>
        <w:jc w:val="center"/>
        <w:rPr>
          <w:rFonts w:asciiTheme="majorHAnsi" w:hAnsiTheme="majorHAnsi"/>
          <w:sz w:val="28"/>
          <w:szCs w:val="28"/>
        </w:rPr>
      </w:pPr>
      <w:hyperlink r:id="rId5" w:history="1">
        <w:r w:rsidR="00B836D7" w:rsidRPr="00B836D7">
          <w:rPr>
            <w:rStyle w:val="Hyperlink"/>
            <w:rFonts w:asciiTheme="majorHAnsi" w:hAnsiTheme="majorHAnsi"/>
            <w:sz w:val="28"/>
            <w:szCs w:val="28"/>
          </w:rPr>
          <w:t>www.ourladyandstjohngoring.org.uk</w:t>
        </w:r>
      </w:hyperlink>
    </w:p>
    <w:p w:rsidR="00B836D7" w:rsidRDefault="00B836D7" w:rsidP="00B836D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Tel. 01491 872181                              Email: </w:t>
      </w:r>
      <w:hyperlink r:id="rId6" w:history="1">
        <w:r w:rsidRPr="00324082">
          <w:rPr>
            <w:rStyle w:val="Hyperlink"/>
            <w:rFonts w:asciiTheme="majorHAnsi" w:hAnsiTheme="majorHAnsi"/>
            <w:sz w:val="28"/>
            <w:szCs w:val="28"/>
          </w:rPr>
          <w:t>ourladyanstjohn@btinternet.com</w:t>
        </w:r>
      </w:hyperlink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Parish Priest: Rev Antony Conlon HEL PhD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Assistant Priest (Retired): Fr Jacob Lewis (Tel. 01635 578714)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PARISH BULLETIN </w:t>
      </w:r>
      <w:r w:rsidR="00401DDF">
        <w:rPr>
          <w:rFonts w:asciiTheme="majorHAnsi" w:hAnsiTheme="majorHAnsi"/>
          <w:sz w:val="24"/>
          <w:szCs w:val="24"/>
        </w:rPr>
        <w:t xml:space="preserve">19 Oct. </w:t>
      </w:r>
      <w:r w:rsidR="00294730">
        <w:rPr>
          <w:rFonts w:asciiTheme="majorHAnsi" w:hAnsiTheme="majorHAnsi"/>
          <w:sz w:val="24"/>
          <w:szCs w:val="24"/>
        </w:rPr>
        <w:t>2014 – TWENT</w:t>
      </w:r>
      <w:r w:rsidR="00DA3C54">
        <w:rPr>
          <w:rFonts w:asciiTheme="majorHAnsi" w:hAnsiTheme="majorHAnsi"/>
          <w:sz w:val="24"/>
          <w:szCs w:val="24"/>
        </w:rPr>
        <w:t>Y-NIN</w:t>
      </w:r>
      <w:r w:rsidR="00294730">
        <w:rPr>
          <w:rFonts w:asciiTheme="majorHAnsi" w:hAnsiTheme="majorHAnsi"/>
          <w:sz w:val="24"/>
          <w:szCs w:val="24"/>
        </w:rPr>
        <w:t>TH ORDINARY SUNDAY.</w:t>
      </w:r>
      <w:proofErr w:type="gramEnd"/>
      <w:r w:rsidR="00294730">
        <w:rPr>
          <w:rFonts w:asciiTheme="majorHAnsi" w:hAnsiTheme="majorHAnsi"/>
          <w:sz w:val="24"/>
          <w:szCs w:val="24"/>
        </w:rPr>
        <w:t xml:space="preserve"> Psalter </w:t>
      </w:r>
      <w:proofErr w:type="spellStart"/>
      <w:r w:rsidR="00294730">
        <w:rPr>
          <w:rFonts w:asciiTheme="majorHAnsi" w:hAnsiTheme="majorHAnsi"/>
          <w:sz w:val="24"/>
          <w:szCs w:val="24"/>
        </w:rPr>
        <w:t>W</w:t>
      </w:r>
      <w:r w:rsidR="00DA3C54">
        <w:rPr>
          <w:rFonts w:asciiTheme="majorHAnsi" w:hAnsiTheme="majorHAnsi"/>
          <w:sz w:val="24"/>
          <w:szCs w:val="24"/>
        </w:rPr>
        <w:t>k</w:t>
      </w:r>
      <w:proofErr w:type="spellEnd"/>
      <w:r w:rsidR="00DA3C54">
        <w:rPr>
          <w:rFonts w:asciiTheme="majorHAnsi" w:hAnsiTheme="majorHAnsi"/>
          <w:sz w:val="24"/>
          <w:szCs w:val="24"/>
        </w:rPr>
        <w:t xml:space="preserve"> 1</w:t>
      </w:r>
    </w:p>
    <w:p w:rsidR="00294730" w:rsidRPr="00B836D7" w:rsidRDefault="00294730" w:rsidP="00294730">
      <w:pPr>
        <w:spacing w:after="0" w:line="240" w:lineRule="auto"/>
        <w:ind w:right="-6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60293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B8" w:rsidRPr="00B627B8" w:rsidRDefault="00B627B8" w:rsidP="00B627B8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  <w:t xml:space="preserve">SERVICES 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Sunday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6pm (Sat) &amp; 10am –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 noon – 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Weekday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 &amp; Fri. 9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(Tue-Thu)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Holy Hour &amp; Benediction –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9am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Fri.</w:t>
                            </w:r>
                            <w:proofErr w:type="gramEnd"/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Morning Prayer &amp; Rosary: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half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hour before Mass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Evening Prayer &amp; Rosary: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5.30pm Sat.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Confessions: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10.30- 11.30am &amp; 7pm Sat (Goring). 12-12.30pm Sat (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Baptisms, Marriages etc. by appointment &amp; instruction.</w:t>
                            </w:r>
                            <w:proofErr w:type="gramEnd"/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Preparation for First Confession &amp; Holy Communion during Autumn &amp; Spring months.</w:t>
                            </w:r>
                            <w:proofErr w:type="gramEnd"/>
                          </w:p>
                          <w:p w:rsidR="00294730" w:rsidRPr="00294730" w:rsidRDefault="00294730" w:rsidP="00294730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.15pt;width:47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" fillcolor="white [3201]" strokeweight=".5pt">
                <v:textbox>
                  <w:txbxContent>
                    <w:p w:rsidR="00B627B8" w:rsidRPr="00B627B8" w:rsidRDefault="00B627B8" w:rsidP="00B627B8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  <w:t xml:space="preserve">SERVICES 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Sunday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6pm (Sat) &amp; 10am –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 noon – 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Weekday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Mon &amp; Fri. 9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(Tue-Thu)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Holy Hour &amp; Benediction –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9am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Fri.</w:t>
                      </w:r>
                      <w:proofErr w:type="gramEnd"/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Morning Prayer &amp; Rosary: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half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hour before Mass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Evening Prayer &amp; Rosary: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5.30pm Sat.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Confessions: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10.30- 11.30am &amp; 7pm Sat (Goring). 12-12.30pm Sat (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Baptisms, Marriages etc. by appointment &amp; instruction.</w:t>
                      </w:r>
                      <w:proofErr w:type="gramEnd"/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Preparation for First Confession &amp; Holy Communion during Autumn &amp; Spring months.</w:t>
                      </w:r>
                      <w:proofErr w:type="gramEnd"/>
                    </w:p>
                    <w:p w:rsidR="00294730" w:rsidRPr="00294730" w:rsidRDefault="00294730" w:rsidP="00294730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836D7" w:rsidRPr="00B836D7" w:rsidRDefault="00B836D7" w:rsidP="00B836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5F087B" w:rsidTr="005F087B">
        <w:trPr>
          <w:trHeight w:val="273"/>
        </w:trPr>
        <w:tc>
          <w:tcPr>
            <w:tcW w:w="2422" w:type="dxa"/>
          </w:tcPr>
          <w:p w:rsidR="005F087B" w:rsidRPr="0085634D" w:rsidRDefault="005F087B" w:rsidP="005F087B">
            <w:pPr>
              <w:rPr>
                <w:rFonts w:ascii="Times New Roman" w:hAnsi="Times New Roman" w:cs="Times New Roman"/>
              </w:rPr>
            </w:pPr>
            <w:r w:rsidRPr="0085634D">
              <w:rPr>
                <w:rFonts w:ascii="Times New Roman" w:hAnsi="Times New Roman" w:cs="Times New Roman"/>
              </w:rPr>
              <w:t>READERS</w:t>
            </w:r>
          </w:p>
        </w:tc>
        <w:tc>
          <w:tcPr>
            <w:tcW w:w="2423" w:type="dxa"/>
          </w:tcPr>
          <w:p w:rsidR="005F087B" w:rsidRDefault="005F087B" w:rsidP="005F087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420685">
              <w:rPr>
                <w:rFonts w:ascii="Bell MT" w:hAnsi="Bell MT"/>
              </w:rPr>
              <w:t>6pm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5F087B" w:rsidRPr="00420685" w:rsidRDefault="005F087B" w:rsidP="005F087B">
            <w:pPr>
              <w:jc w:val="center"/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>10m</w:t>
            </w:r>
          </w:p>
        </w:tc>
        <w:tc>
          <w:tcPr>
            <w:tcW w:w="2423" w:type="dxa"/>
          </w:tcPr>
          <w:p w:rsidR="005F087B" w:rsidRPr="00420685" w:rsidRDefault="005F087B" w:rsidP="005F087B">
            <w:pPr>
              <w:jc w:val="center"/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>12noon</w:t>
            </w:r>
          </w:p>
        </w:tc>
      </w:tr>
      <w:tr w:rsidR="0085634D" w:rsidTr="0085634D">
        <w:tc>
          <w:tcPr>
            <w:tcW w:w="2422" w:type="dxa"/>
          </w:tcPr>
          <w:p w:rsidR="0085634D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18/19</w:t>
            </w:r>
            <w:r w:rsidR="00420685" w:rsidRPr="00420685">
              <w:rPr>
                <w:rFonts w:ascii="Bell MT" w:hAnsi="Bell MT"/>
              </w:rPr>
              <w:t xml:space="preserve"> Oct</w:t>
            </w:r>
          </w:p>
        </w:tc>
        <w:tc>
          <w:tcPr>
            <w:tcW w:w="2423" w:type="dxa"/>
          </w:tcPr>
          <w:p w:rsidR="0085634D" w:rsidRPr="0085634D" w:rsidRDefault="00DA3C54" w:rsidP="005F087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Walker</w:t>
            </w:r>
            <w:r w:rsidR="0085634D">
              <w:rPr>
                <w:rFonts w:ascii="Bell MT" w:hAnsi="Bell MT"/>
                <w:sz w:val="24"/>
                <w:szCs w:val="24"/>
              </w:rPr>
              <w:t xml:space="preserve"> Family</w:t>
            </w:r>
          </w:p>
        </w:tc>
        <w:tc>
          <w:tcPr>
            <w:tcW w:w="2423" w:type="dxa"/>
          </w:tcPr>
          <w:p w:rsidR="0085634D" w:rsidRPr="0085634D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Wheatley Family</w:t>
            </w:r>
          </w:p>
        </w:tc>
        <w:tc>
          <w:tcPr>
            <w:tcW w:w="2423" w:type="dxa"/>
          </w:tcPr>
          <w:p w:rsidR="0085634D" w:rsidRPr="0085634D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F. Preston/ E. </w:t>
            </w:r>
            <w:proofErr w:type="spellStart"/>
            <w:r>
              <w:rPr>
                <w:rFonts w:ascii="Bell MT" w:hAnsi="Bell MT"/>
              </w:rPr>
              <w:t>Hupé</w:t>
            </w:r>
            <w:proofErr w:type="spellEnd"/>
          </w:p>
        </w:tc>
      </w:tr>
      <w:tr w:rsidR="0085634D" w:rsidTr="00BC635F">
        <w:trPr>
          <w:trHeight w:val="267"/>
        </w:trPr>
        <w:tc>
          <w:tcPr>
            <w:tcW w:w="2422" w:type="dxa"/>
          </w:tcPr>
          <w:p w:rsidR="0085634D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25/26 </w:t>
            </w:r>
            <w:r w:rsidR="00420685">
              <w:rPr>
                <w:rFonts w:ascii="Bell MT" w:hAnsi="Bell MT"/>
              </w:rPr>
              <w:t xml:space="preserve"> Oct</w:t>
            </w:r>
          </w:p>
        </w:tc>
        <w:tc>
          <w:tcPr>
            <w:tcW w:w="2423" w:type="dxa"/>
          </w:tcPr>
          <w:p w:rsidR="0085634D" w:rsidRPr="0085634D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C. Cole</w:t>
            </w:r>
          </w:p>
        </w:tc>
        <w:tc>
          <w:tcPr>
            <w:tcW w:w="2423" w:type="dxa"/>
          </w:tcPr>
          <w:p w:rsidR="0085634D" w:rsidRPr="0085634D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Quinton </w:t>
            </w:r>
            <w:r w:rsidR="0085634D">
              <w:rPr>
                <w:rFonts w:ascii="Bell MT" w:hAnsi="Bell MT"/>
              </w:rPr>
              <w:t xml:space="preserve"> Family</w:t>
            </w:r>
          </w:p>
        </w:tc>
        <w:tc>
          <w:tcPr>
            <w:tcW w:w="2423" w:type="dxa"/>
          </w:tcPr>
          <w:p w:rsidR="0085634D" w:rsidRPr="0085634D" w:rsidRDefault="007308A6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C. Gregory</w:t>
            </w:r>
          </w:p>
        </w:tc>
      </w:tr>
      <w:tr w:rsidR="0085634D" w:rsidTr="00BC635F">
        <w:trPr>
          <w:trHeight w:val="455"/>
        </w:trPr>
        <w:tc>
          <w:tcPr>
            <w:tcW w:w="2422" w:type="dxa"/>
          </w:tcPr>
          <w:p w:rsidR="00BC635F" w:rsidRDefault="007308A6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CLEANING &amp;</w:t>
            </w:r>
          </w:p>
          <w:p w:rsidR="0085634D" w:rsidRPr="0085634D" w:rsidRDefault="007308A6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FLOWERS</w:t>
            </w:r>
          </w:p>
        </w:tc>
        <w:tc>
          <w:tcPr>
            <w:tcW w:w="2423" w:type="dxa"/>
          </w:tcPr>
          <w:p w:rsidR="00BC635F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  <w:p w:rsidR="0085634D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25/26 Oct </w:t>
            </w:r>
          </w:p>
        </w:tc>
        <w:tc>
          <w:tcPr>
            <w:tcW w:w="2423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85634D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Group C</w:t>
            </w:r>
            <w:r w:rsidR="00420685">
              <w:rPr>
                <w:rFonts w:ascii="Bell MT" w:hAnsi="Bell MT"/>
              </w:rPr>
              <w:t xml:space="preserve"> (Goring)</w:t>
            </w:r>
          </w:p>
        </w:tc>
        <w:tc>
          <w:tcPr>
            <w:tcW w:w="2423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85634D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Mrs Allen</w:t>
            </w:r>
            <w:r w:rsidR="00E9056F">
              <w:rPr>
                <w:rFonts w:ascii="Bell MT" w:hAnsi="Bell MT"/>
              </w:rPr>
              <w:t xml:space="preserve"> (</w:t>
            </w:r>
            <w:proofErr w:type="spellStart"/>
            <w:r w:rsidR="00E9056F">
              <w:rPr>
                <w:rFonts w:ascii="Bell MT" w:hAnsi="Bell MT"/>
              </w:rPr>
              <w:t>Woodcote</w:t>
            </w:r>
            <w:proofErr w:type="spellEnd"/>
            <w:r w:rsidR="00E9056F">
              <w:rPr>
                <w:rFonts w:ascii="Bell MT" w:hAnsi="Bell MT"/>
              </w:rPr>
              <w:t>)</w:t>
            </w:r>
          </w:p>
        </w:tc>
      </w:tr>
      <w:tr w:rsidR="00420685" w:rsidTr="00420685">
        <w:tc>
          <w:tcPr>
            <w:tcW w:w="2422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420685" w:rsidRPr="00420685" w:rsidRDefault="00420685" w:rsidP="005F087B">
            <w:pPr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 xml:space="preserve">COUNTERS </w:t>
            </w:r>
          </w:p>
        </w:tc>
        <w:tc>
          <w:tcPr>
            <w:tcW w:w="2423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420685" w:rsidRPr="00420685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19/10  W. O’Connell</w:t>
            </w:r>
          </w:p>
        </w:tc>
        <w:tc>
          <w:tcPr>
            <w:tcW w:w="2423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420685" w:rsidRPr="00420685" w:rsidRDefault="00BC635F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26/10  C &amp; G </w:t>
            </w:r>
            <w:r w:rsidR="00DA3C54">
              <w:rPr>
                <w:rFonts w:ascii="Bell MT" w:hAnsi="Bell MT"/>
              </w:rPr>
              <w:t>Quinton</w:t>
            </w:r>
          </w:p>
        </w:tc>
        <w:tc>
          <w:tcPr>
            <w:tcW w:w="2423" w:type="dxa"/>
          </w:tcPr>
          <w:p w:rsidR="00BC635F" w:rsidRDefault="00BC635F" w:rsidP="005F087B">
            <w:pPr>
              <w:rPr>
                <w:rFonts w:ascii="Bell MT" w:hAnsi="Bell MT"/>
              </w:rPr>
            </w:pPr>
          </w:p>
          <w:p w:rsidR="00420685" w:rsidRPr="00C65B69" w:rsidRDefault="00DA3C54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2/11 D. Godley</w:t>
            </w:r>
          </w:p>
        </w:tc>
      </w:tr>
    </w:tbl>
    <w:p w:rsidR="00C65B69" w:rsidRPr="00910481" w:rsidRDefault="007308A6" w:rsidP="00BA67E2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</w:t>
      </w:r>
      <w:r w:rsidR="00C65B69">
        <w:rPr>
          <w:rFonts w:asciiTheme="majorHAnsi" w:hAnsiTheme="majorHAnsi"/>
          <w:b/>
        </w:rPr>
        <w:t xml:space="preserve">OFFERTORY </w:t>
      </w:r>
      <w:proofErr w:type="gramStart"/>
      <w:r w:rsidR="00C65B69">
        <w:rPr>
          <w:rFonts w:asciiTheme="majorHAnsi" w:hAnsiTheme="majorHAnsi"/>
          <w:b/>
        </w:rPr>
        <w:t>COLLECTION</w:t>
      </w:r>
      <w:r w:rsidR="00CC6097">
        <w:rPr>
          <w:rFonts w:asciiTheme="majorHAnsi" w:hAnsiTheme="majorHAnsi"/>
          <w:b/>
        </w:rPr>
        <w:t xml:space="preserve"> </w:t>
      </w:r>
      <w:r w:rsidR="00BA67E2">
        <w:rPr>
          <w:rFonts w:asciiTheme="majorHAnsi" w:hAnsiTheme="majorHAnsi"/>
          <w:b/>
        </w:rPr>
        <w:t xml:space="preserve"> 11</w:t>
      </w:r>
      <w:proofErr w:type="gramEnd"/>
      <w:r w:rsidR="00BA67E2">
        <w:rPr>
          <w:rFonts w:asciiTheme="majorHAnsi" w:hAnsiTheme="majorHAnsi"/>
          <w:b/>
        </w:rPr>
        <w:t>/12</w:t>
      </w:r>
      <w:r w:rsidR="00363E3D">
        <w:rPr>
          <w:rFonts w:asciiTheme="majorHAnsi" w:hAnsiTheme="majorHAnsi"/>
          <w:b/>
        </w:rPr>
        <w:t xml:space="preserve"> Oct. </w:t>
      </w:r>
      <w:r w:rsidR="00CC6097">
        <w:rPr>
          <w:rFonts w:asciiTheme="majorHAnsi" w:hAnsiTheme="majorHAnsi"/>
          <w:b/>
        </w:rPr>
        <w:t xml:space="preserve">= </w:t>
      </w:r>
      <w:r w:rsidR="00BA67E2">
        <w:rPr>
          <w:rFonts w:asciiTheme="majorHAnsi" w:hAnsiTheme="majorHAnsi"/>
          <w:b/>
        </w:rPr>
        <w:t xml:space="preserve"> £403</w:t>
      </w:r>
      <w:r w:rsidR="00C65B69">
        <w:rPr>
          <w:rFonts w:asciiTheme="majorHAnsi" w:hAnsiTheme="majorHAnsi"/>
          <w:b/>
        </w:rPr>
        <w:t>.</w:t>
      </w:r>
      <w:r w:rsidR="00BA67E2">
        <w:rPr>
          <w:rFonts w:asciiTheme="majorHAnsi" w:hAnsiTheme="majorHAnsi"/>
          <w:b/>
        </w:rPr>
        <w:t>67</w:t>
      </w:r>
      <w:r w:rsidR="00C65B69">
        <w:rPr>
          <w:rFonts w:asciiTheme="majorHAnsi" w:hAnsiTheme="majorHAnsi"/>
          <w:b/>
        </w:rPr>
        <w:t xml:space="preserve"> </w:t>
      </w:r>
      <w:r w:rsidR="00C65B69" w:rsidRPr="00C65B69">
        <w:rPr>
          <w:rFonts w:asciiTheme="majorHAnsi" w:hAnsiTheme="majorHAnsi"/>
        </w:rPr>
        <w:t>Thank you to all who contributed.</w:t>
      </w:r>
    </w:p>
    <w:p w:rsidR="00F00CEE" w:rsidRDefault="00BC635F" w:rsidP="00C65B69">
      <w:pPr>
        <w:spacing w:after="0" w:line="240" w:lineRule="auto"/>
        <w:ind w:left="-142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71FC" wp14:editId="7D688658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618172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81" w:rsidRDefault="00910481" w:rsidP="00CC6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CHRISTMAS SHOEBOXES –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Time again to prepare these for needy children in E. Europe. </w:t>
                            </w:r>
                            <w:r w:rsidR="00CC60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Leaflets and </w:t>
                            </w:r>
                          </w:p>
                          <w:p w:rsidR="00CC6097" w:rsidRDefault="00E9056F" w:rsidP="00CC6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flat-pack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boxes</w:t>
                            </w:r>
                            <w:r w:rsidR="003959D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are available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0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at the back of church. If you have not done so before please consider doing one this year – it’s both fun and extremely rewarding. Follow the easy steps described on the leaflet. Lists of suitable gifts (particularly for boys aged 10-4) are suggested. </w:t>
                            </w:r>
                            <w:hyperlink r:id="rId7" w:history="1">
                              <w:r w:rsidR="00CC6097" w:rsidRPr="00A8358C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www.operationchristmaschild.org.uk</w:t>
                              </w:r>
                            </w:hyperlink>
                            <w:r w:rsidR="00CC60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provides full details.</w:t>
                            </w:r>
                          </w:p>
                          <w:p w:rsidR="00CC6097" w:rsidRPr="00910481" w:rsidRDefault="00CC6097" w:rsidP="00CC6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Deadline date for delivery is 5</w:t>
                            </w:r>
                            <w:r w:rsidRPr="00CC6097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November (to church or 4 Nuns Acre, Goring).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75pt;margin-top:10.2pt;width:486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gKlAIAALk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" fillcolor="white [3201]" strokeweight=".5pt">
                <v:textbox>
                  <w:txbxContent>
                    <w:p w:rsidR="00910481" w:rsidRDefault="00910481" w:rsidP="00CC60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CHRISTMAS SHOEBOXES –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Time again to prepare these for needy children in E. Europe. </w:t>
                      </w:r>
                      <w:r w:rsidR="00CC60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Leaflets and </w:t>
                      </w:r>
                    </w:p>
                    <w:p w:rsidR="00CC6097" w:rsidRDefault="00E9056F" w:rsidP="00CC60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flat-pack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boxes</w:t>
                      </w:r>
                      <w:r w:rsidR="003959D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are available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C60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at the back of church. If you have not done so before please consider doing one this year – it’s both fun and extremely rewarding. Follow the easy steps described on the leaflet. Lists of suitable gifts (particularly for boys aged 10-4) are suggested. </w:t>
                      </w:r>
                      <w:hyperlink r:id="rId8" w:history="1">
                        <w:r w:rsidR="00CC6097" w:rsidRPr="00A8358C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www.operationchristmaschild.org.uk</w:t>
                        </w:r>
                      </w:hyperlink>
                      <w:r w:rsidR="00CC60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provides full details.</w:t>
                      </w:r>
                    </w:p>
                    <w:p w:rsidR="00CC6097" w:rsidRPr="00910481" w:rsidRDefault="00CC6097" w:rsidP="00CC6097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Deadline date for delivery is 5</w:t>
                      </w:r>
                      <w:r w:rsidRPr="00CC6097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November (to church or 4 Nuns Acre, Goring).</w:t>
                      </w:r>
                    </w:p>
                  </w:txbxContent>
                </v:textbox>
              </v:shape>
            </w:pict>
          </mc:Fallback>
        </mc:AlternateConten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E9056F" w:rsidRPr="00E9056F" w:rsidRDefault="00E9056F" w:rsidP="00CC4563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MASS COUNT – </w:t>
      </w:r>
      <w:r w:rsidR="003959D8">
        <w:rPr>
          <w:rFonts w:asciiTheme="majorHAnsi" w:hAnsiTheme="majorHAnsi"/>
        </w:rPr>
        <w:t xml:space="preserve">Must </w:t>
      </w:r>
      <w:r>
        <w:rPr>
          <w:rFonts w:asciiTheme="majorHAnsi" w:hAnsiTheme="majorHAnsi"/>
        </w:rPr>
        <w:t>take place at each Sunday Mass for the next 3 weeks.  Head-counters needed.</w:t>
      </w:r>
    </w:p>
    <w:p w:rsidR="00A80219" w:rsidRDefault="00BA67E2" w:rsidP="00CC4563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ADVENT ECUMENICAL GROUPS – </w:t>
      </w:r>
      <w:r>
        <w:rPr>
          <w:rFonts w:asciiTheme="majorHAnsi" w:hAnsiTheme="majorHAnsi"/>
        </w:rPr>
        <w:t xml:space="preserve">These familiar </w:t>
      </w:r>
      <w:r w:rsidR="00CC4563">
        <w:rPr>
          <w:rFonts w:asciiTheme="majorHAnsi" w:hAnsiTheme="majorHAnsi"/>
        </w:rPr>
        <w:t xml:space="preserve">seasonal </w:t>
      </w:r>
      <w:r>
        <w:rPr>
          <w:rFonts w:asciiTheme="majorHAnsi" w:hAnsiTheme="majorHAnsi"/>
        </w:rPr>
        <w:t xml:space="preserve">gatherings are co-ordinated by Richard </w:t>
      </w:r>
      <w:proofErr w:type="spellStart"/>
      <w:r>
        <w:rPr>
          <w:rFonts w:asciiTheme="majorHAnsi" w:hAnsiTheme="majorHAnsi"/>
        </w:rPr>
        <w:t>Knoll</w:t>
      </w:r>
      <w:r w:rsidR="00CC4563">
        <w:rPr>
          <w:rFonts w:asciiTheme="majorHAnsi" w:hAnsiTheme="majorHAnsi"/>
        </w:rPr>
        <w:t>ys</w:t>
      </w:r>
      <w:proofErr w:type="spellEnd"/>
      <w:r w:rsidR="00CC4563">
        <w:rPr>
          <w:rFonts w:asciiTheme="majorHAnsi" w:hAnsiTheme="majorHAnsi"/>
        </w:rPr>
        <w:t xml:space="preserve"> who has provided </w:t>
      </w:r>
      <w:r>
        <w:rPr>
          <w:rFonts w:asciiTheme="majorHAnsi" w:hAnsiTheme="majorHAnsi"/>
        </w:rPr>
        <w:t>lists for signing up on the table</w:t>
      </w:r>
      <w:r w:rsidR="00CC4563">
        <w:rPr>
          <w:rFonts w:asciiTheme="majorHAnsi" w:hAnsiTheme="majorHAnsi"/>
        </w:rPr>
        <w:t xml:space="preserve"> at the back of church.</w:t>
      </w:r>
      <w:r w:rsidR="007249C3">
        <w:rPr>
          <w:rFonts w:asciiTheme="majorHAnsi" w:hAnsiTheme="majorHAnsi"/>
        </w:rPr>
        <w:t xml:space="preserve"> </w:t>
      </w:r>
    </w:p>
    <w:p w:rsidR="00CC4563" w:rsidRDefault="00CC4563" w:rsidP="00CC4563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PLANNED GIVING ENVELOPES </w:t>
      </w:r>
      <w:r>
        <w:rPr>
          <w:rFonts w:asciiTheme="majorHAnsi" w:hAnsiTheme="majorHAnsi"/>
        </w:rPr>
        <w:t>for the n</w:t>
      </w:r>
      <w:r w:rsidR="00E9056F">
        <w:rPr>
          <w:rFonts w:asciiTheme="majorHAnsi" w:hAnsiTheme="majorHAnsi"/>
        </w:rPr>
        <w:t>ext 12 months may be collected this week</w:t>
      </w:r>
      <w:r>
        <w:rPr>
          <w:rFonts w:asciiTheme="majorHAnsi" w:hAnsiTheme="majorHAnsi"/>
        </w:rPr>
        <w:t xml:space="preserve">. </w:t>
      </w:r>
      <w:r w:rsidR="007249C3">
        <w:rPr>
          <w:rFonts w:asciiTheme="majorHAnsi" w:hAnsiTheme="majorHAnsi"/>
        </w:rPr>
        <w:t>New contributors</w:t>
      </w:r>
      <w:r w:rsidR="00E9056F">
        <w:rPr>
          <w:rFonts w:asciiTheme="majorHAnsi" w:hAnsiTheme="majorHAnsi"/>
        </w:rPr>
        <w:t xml:space="preserve"> to this method of giving </w:t>
      </w:r>
      <w:r w:rsidR="007249C3">
        <w:rPr>
          <w:rFonts w:asciiTheme="majorHAnsi" w:hAnsiTheme="majorHAnsi"/>
        </w:rPr>
        <w:t xml:space="preserve">would help to boost our income. </w:t>
      </w:r>
      <w:r>
        <w:rPr>
          <w:rFonts w:asciiTheme="majorHAnsi" w:hAnsiTheme="majorHAnsi"/>
        </w:rPr>
        <w:t xml:space="preserve">If you are a UK tax payer you can increase the value of your offering by gift-aiding your donation. Details </w:t>
      </w:r>
      <w:r w:rsidR="007249C3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available on request.</w:t>
      </w:r>
      <w:r w:rsidR="003959D8">
        <w:rPr>
          <w:rFonts w:asciiTheme="majorHAnsi" w:hAnsiTheme="majorHAnsi"/>
        </w:rPr>
        <w:t xml:space="preserve"> (Rep.</w:t>
      </w:r>
      <w:bookmarkStart w:id="0" w:name="_GoBack"/>
      <w:bookmarkEnd w:id="0"/>
      <w:r w:rsidR="003959D8">
        <w:rPr>
          <w:rFonts w:asciiTheme="majorHAnsi" w:hAnsiTheme="majorHAnsi"/>
        </w:rPr>
        <w:t xml:space="preserve"> is Greg Dean). </w:t>
      </w:r>
    </w:p>
    <w:p w:rsidR="00CC4563" w:rsidRDefault="00CC4563" w:rsidP="00CC4563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NOVEMBER – MONTH OF THE HOLY SOULS </w:t>
      </w:r>
      <w:r w:rsidR="007249C3">
        <w:rPr>
          <w:rFonts w:asciiTheme="majorHAnsi" w:hAnsiTheme="majorHAnsi"/>
        </w:rPr>
        <w:t>– By centuries-long</w:t>
      </w:r>
      <w:r>
        <w:rPr>
          <w:rFonts w:asciiTheme="majorHAnsi" w:hAnsiTheme="majorHAnsi"/>
        </w:rPr>
        <w:t xml:space="preserve"> custom Masses </w:t>
      </w:r>
      <w:r w:rsidR="007308A6">
        <w:rPr>
          <w:rFonts w:asciiTheme="majorHAnsi" w:hAnsiTheme="majorHAnsi"/>
        </w:rPr>
        <w:t xml:space="preserve">for the dead </w:t>
      </w:r>
      <w:r w:rsidR="003959D8">
        <w:rPr>
          <w:rFonts w:asciiTheme="majorHAnsi" w:hAnsiTheme="majorHAnsi"/>
        </w:rPr>
        <w:t>are an essential element in Catholic belief.</w:t>
      </w:r>
      <w:r>
        <w:rPr>
          <w:rFonts w:asciiTheme="majorHAnsi" w:hAnsiTheme="majorHAnsi"/>
        </w:rPr>
        <w:t xml:space="preserve"> </w:t>
      </w:r>
      <w:r w:rsidR="003959D8">
        <w:rPr>
          <w:rFonts w:asciiTheme="majorHAnsi" w:hAnsiTheme="majorHAnsi"/>
        </w:rPr>
        <w:t>During each week in November Masses will be offered for this intention.</w:t>
      </w:r>
      <w:r w:rsidR="007249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Please </w:t>
      </w:r>
      <w:r w:rsidR="002A5DC5">
        <w:rPr>
          <w:rFonts w:asciiTheme="majorHAnsi" w:hAnsiTheme="majorHAnsi"/>
        </w:rPr>
        <w:t xml:space="preserve">list </w:t>
      </w:r>
      <w:r>
        <w:rPr>
          <w:rFonts w:asciiTheme="majorHAnsi" w:hAnsiTheme="majorHAnsi"/>
        </w:rPr>
        <w:t xml:space="preserve">names </w:t>
      </w:r>
      <w:r w:rsidR="002A5DC5">
        <w:rPr>
          <w:rFonts w:asciiTheme="majorHAnsi" w:hAnsiTheme="majorHAnsi"/>
        </w:rPr>
        <w:t>of tho</w:t>
      </w:r>
      <w:r w:rsidR="007249C3">
        <w:rPr>
          <w:rFonts w:asciiTheme="majorHAnsi" w:hAnsiTheme="majorHAnsi"/>
        </w:rPr>
        <w:t xml:space="preserve">se who you wish to be included </w:t>
      </w:r>
      <w:r>
        <w:rPr>
          <w:rFonts w:asciiTheme="majorHAnsi" w:hAnsiTheme="majorHAnsi"/>
        </w:rPr>
        <w:t xml:space="preserve">in the envelopes provided. </w:t>
      </w:r>
    </w:p>
    <w:p w:rsidR="002A5DC5" w:rsidRPr="00CC4563" w:rsidRDefault="002A5DC5" w:rsidP="00CC4563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LAST THINGS </w:t>
      </w:r>
      <w:r>
        <w:rPr>
          <w:rFonts w:asciiTheme="majorHAnsi" w:hAnsiTheme="majorHAnsi"/>
        </w:rPr>
        <w:t xml:space="preserve">–A series of four talks to be given at the Oxford Oratory during November. </w:t>
      </w:r>
      <w:proofErr w:type="gramStart"/>
      <w:r>
        <w:rPr>
          <w:rFonts w:asciiTheme="majorHAnsi" w:hAnsiTheme="majorHAnsi"/>
        </w:rPr>
        <w:t>(</w:t>
      </w:r>
      <w:r w:rsidR="003959D8">
        <w:rPr>
          <w:rFonts w:asciiTheme="majorHAnsi" w:hAnsiTheme="majorHAnsi"/>
        </w:rPr>
        <w:t>Details on the p</w:t>
      </w:r>
      <w:r>
        <w:rPr>
          <w:rFonts w:asciiTheme="majorHAnsi" w:hAnsiTheme="majorHAnsi"/>
        </w:rPr>
        <w:t>oster in the porch).</w:t>
      </w:r>
      <w:proofErr w:type="gramEnd"/>
    </w:p>
    <w:p w:rsidR="00A80219" w:rsidRPr="00F00CEE" w:rsidRDefault="00BC635F" w:rsidP="004F68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0396" wp14:editId="2CB6547B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6181725" cy="167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4C" w:rsidRDefault="007249C3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Sun 19</w:t>
                            </w:r>
                            <w:r w:rsidR="008D1FFB" w:rsidRPr="008D1FFB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TWENTY-NIN</w:t>
                            </w:r>
                            <w:r w:rsidR="008D1FFB">
                              <w:rPr>
                                <w:rFonts w:ascii="Arial Narrow" w:hAnsi="Arial Narrow"/>
                              </w:rPr>
                              <w:t xml:space="preserve">TH ORDINARY SUNDAY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8D1FFB">
                              <w:rPr>
                                <w:rFonts w:ascii="Arial Narrow" w:hAnsi="Arial Narrow"/>
                              </w:rPr>
                              <w:t xml:space="preserve">Thu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 w:rsidR="00401DDF" w:rsidRPr="00401DDF">
                              <w:rPr>
                                <w:rFonts w:ascii="Arial Narrow" w:hAnsi="Arial Narrow"/>
                                <w:vertAlign w:val="superscript"/>
                              </w:rPr>
                              <w:t>rd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– feria or St John of Capistrano</w:t>
                            </w:r>
                          </w:p>
                          <w:p w:rsidR="008D1FFB" w:rsidRDefault="007249C3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6pm (Sat)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–  Ryan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Hawkins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Int</w:t>
                            </w:r>
                            <w:proofErr w:type="spellEnd"/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</w:t>
                            </w:r>
                            <w:r w:rsidR="00E45EC3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9am –  </w:t>
                            </w:r>
                          </w:p>
                          <w:p w:rsidR="004F684C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10am – Parish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Fri 24</w:t>
                            </w:r>
                            <w:r w:rsidR="004F684C" w:rsidRPr="004F684C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– St Antony Mary Claret </w:t>
                            </w:r>
                          </w:p>
                          <w:p w:rsidR="004F684C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12noon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E9056F">
                              <w:rPr>
                                <w:rFonts w:ascii="Arial Narrow" w:hAnsi="Arial Narrow"/>
                              </w:rPr>
                              <w:t xml:space="preserve"> Kathleen</w:t>
                            </w:r>
                            <w:proofErr w:type="gramEnd"/>
                            <w:r w:rsidR="00E9056F">
                              <w:rPr>
                                <w:rFonts w:ascii="Arial Narrow" w:hAnsi="Arial Narrow"/>
                              </w:rPr>
                              <w:t xml:space="preserve"> O’Connell RIP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</w:t>
                            </w:r>
                            <w:r w:rsidR="008934F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9am – (Holy Hour Morning Prayer +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>Benediction + Mass</w:t>
                            </w:r>
                          </w:p>
                          <w:p w:rsidR="004F684C" w:rsidRDefault="007249C3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Mon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Pr="007249C3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>feria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                             Sat 25</w:t>
                            </w:r>
                            <w:r w:rsidR="00401DDF" w:rsidRPr="00401DDF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– Our Lady’s Saturday</w:t>
                            </w:r>
                          </w:p>
                          <w:p w:rsidR="004F684C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10am-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9am – </w:t>
                            </w:r>
                          </w:p>
                          <w:p w:rsid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Tue 21</w:t>
                            </w:r>
                            <w:r w:rsidRPr="00401DDF">
                              <w:rPr>
                                <w:rFonts w:ascii="Arial Narrow" w:hAnsi="Arial Narrow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-  feria</w:t>
                            </w:r>
                            <w:proofErr w:type="gramEnd"/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Sun 26</w:t>
                            </w:r>
                            <w:r w:rsidRPr="00401DDF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– THIRTIE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>TH ORDINARY SUNDAY</w:t>
                            </w:r>
                          </w:p>
                          <w:p w:rsid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9am-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6pm - Parish </w:t>
                            </w:r>
                            <w:r w:rsidR="001A2005">
                              <w:rPr>
                                <w:rFonts w:ascii="Arial Narrow" w:hAnsi="Arial Narrow"/>
                              </w:rPr>
                              <w:t xml:space="preserve">                 </w:t>
                            </w:r>
                          </w:p>
                          <w:p w:rsid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Wed 22</w:t>
                            </w:r>
                            <w:r w:rsidRPr="00401DDF">
                              <w:rPr>
                                <w:rFonts w:ascii="Arial Narrow" w:hAnsi="Arial Narrow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St Pope John Paul II</w:t>
                            </w:r>
                            <w:r w:rsidR="008934FE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:rsidR="008D1FFB" w:rsidRP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9am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75pt;margin-top:15.55pt;width:486.7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" fillcolor="white [3201]" strokeweight=".5pt">
                <v:textbox>
                  <w:txbxContent>
                    <w:p w:rsidR="004F684C" w:rsidRDefault="007249C3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Sun 19</w:t>
                      </w:r>
                      <w:r w:rsidR="008D1FFB" w:rsidRPr="008D1FFB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TWENTY-NIN</w:t>
                      </w:r>
                      <w:r w:rsidR="008D1FFB">
                        <w:rPr>
                          <w:rFonts w:ascii="Arial Narrow" w:hAnsi="Arial Narrow"/>
                        </w:rPr>
                        <w:t xml:space="preserve">TH ORDINARY SUNDAY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8D1FFB">
                        <w:rPr>
                          <w:rFonts w:ascii="Arial Narrow" w:hAnsi="Arial Narrow"/>
                        </w:rPr>
                        <w:t xml:space="preserve">Thu </w:t>
                      </w:r>
                      <w:r w:rsidR="00401DDF">
                        <w:rPr>
                          <w:rFonts w:ascii="Arial Narrow" w:hAnsi="Arial Narrow"/>
                        </w:rPr>
                        <w:t>23</w:t>
                      </w:r>
                      <w:r w:rsidR="00401DDF" w:rsidRPr="00401DDF">
                        <w:rPr>
                          <w:rFonts w:ascii="Arial Narrow" w:hAnsi="Arial Narrow"/>
                          <w:vertAlign w:val="superscript"/>
                        </w:rPr>
                        <w:t>rd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– feria or St John of Capistrano</w:t>
                      </w:r>
                    </w:p>
                    <w:p w:rsidR="008D1FFB" w:rsidRDefault="007249C3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6pm (Sat)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–  Ryan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Hawkins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Int</w:t>
                      </w:r>
                      <w:proofErr w:type="spellEnd"/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</w:t>
                      </w:r>
                      <w:r w:rsidR="00E45EC3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9am –  </w:t>
                      </w:r>
                    </w:p>
                    <w:p w:rsidR="004F684C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10am – Parish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Fri 24</w:t>
                      </w:r>
                      <w:r w:rsidR="004F684C" w:rsidRPr="004F684C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– St Antony Mary Claret </w:t>
                      </w:r>
                    </w:p>
                    <w:p w:rsidR="004F684C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12noon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– </w:t>
                      </w:r>
                      <w:r w:rsidR="00E9056F">
                        <w:rPr>
                          <w:rFonts w:ascii="Arial Narrow" w:hAnsi="Arial Narrow"/>
                        </w:rPr>
                        <w:t xml:space="preserve"> Kathleen</w:t>
                      </w:r>
                      <w:proofErr w:type="gramEnd"/>
                      <w:r w:rsidR="00E9056F">
                        <w:rPr>
                          <w:rFonts w:ascii="Arial Narrow" w:hAnsi="Arial Narrow"/>
                        </w:rPr>
                        <w:t xml:space="preserve"> O’Connell RIP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</w:t>
                      </w:r>
                      <w:r w:rsidR="008934FE">
                        <w:rPr>
                          <w:rFonts w:ascii="Arial Narrow" w:hAnsi="Arial Narrow"/>
                        </w:rPr>
                        <w:t xml:space="preserve">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9am – (Holy Hour Morning Prayer +</w:t>
                      </w:r>
                      <w:r w:rsidR="004F684C">
                        <w:rPr>
                          <w:rFonts w:ascii="Arial Narrow" w:hAnsi="Arial Narrow"/>
                        </w:rPr>
                        <w:t>Benediction + Mass</w:t>
                      </w:r>
                    </w:p>
                    <w:p w:rsidR="004F684C" w:rsidRDefault="007249C3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Mon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20</w:t>
                      </w:r>
                      <w:r w:rsidRPr="007249C3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-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01DDF">
                        <w:rPr>
                          <w:rFonts w:ascii="Arial Narrow" w:hAnsi="Arial Narrow"/>
                        </w:rPr>
                        <w:t>feria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                             Sat 25</w:t>
                      </w:r>
                      <w:r w:rsidR="00401DDF" w:rsidRPr="00401DDF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– Our Lady’s Saturday</w:t>
                      </w:r>
                    </w:p>
                    <w:p w:rsidR="004F684C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10am-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9am – </w:t>
                      </w:r>
                    </w:p>
                    <w:p w:rsid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Tue 21</w:t>
                      </w:r>
                      <w:r w:rsidRPr="00401DDF">
                        <w:rPr>
                          <w:rFonts w:ascii="Arial Narrow" w:hAnsi="Arial Narrow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-  feria</w:t>
                      </w:r>
                      <w:proofErr w:type="gramEnd"/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 Sun 26</w:t>
                      </w:r>
                      <w:r w:rsidRPr="00401DDF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 – THIRTIE</w:t>
                      </w:r>
                      <w:r w:rsidR="004F684C">
                        <w:rPr>
                          <w:rFonts w:ascii="Arial Narrow" w:hAnsi="Arial Narrow"/>
                        </w:rPr>
                        <w:t>TH ORDINARY SUNDAY</w:t>
                      </w:r>
                    </w:p>
                    <w:p w:rsid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9am-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6pm - Parish </w:t>
                      </w:r>
                      <w:r w:rsidR="001A2005">
                        <w:rPr>
                          <w:rFonts w:ascii="Arial Narrow" w:hAnsi="Arial Narrow"/>
                        </w:rPr>
                        <w:t xml:space="preserve">                 </w:t>
                      </w:r>
                    </w:p>
                    <w:p w:rsid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Wed 22</w:t>
                      </w:r>
                      <w:r w:rsidRPr="00401DDF">
                        <w:rPr>
                          <w:rFonts w:ascii="Arial Narrow" w:hAnsi="Arial Narrow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</w:rPr>
                        <w:t xml:space="preserve"> – St Pope John Paul II</w:t>
                      </w:r>
                      <w:r w:rsidR="008934FE">
                        <w:rPr>
                          <w:rFonts w:ascii="Arial Narrow" w:hAnsi="Arial Narrow"/>
                        </w:rPr>
                        <w:t xml:space="preserve">     </w:t>
                      </w:r>
                    </w:p>
                    <w:p w:rsidR="008D1FFB" w:rsidRP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9am - </w:t>
                      </w:r>
                    </w:p>
                  </w:txbxContent>
                </v:textbox>
              </v:shape>
            </w:pict>
          </mc:Fallback>
        </mc:AlternateContent>
      </w:r>
      <w:r w:rsidR="008D1FFB">
        <w:rPr>
          <w:rFonts w:ascii="Cambria" w:hAnsi="Cambria"/>
          <w:b/>
        </w:rPr>
        <w:t>FEAST DAYS AND MASS INTENTIONS THIS WEEK</w: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8934FE" w:rsidP="00F00C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1209676</wp:posOffset>
                </wp:positionH>
                <wp:positionV relativeFrom="paragraph">
                  <wp:posOffset>481330</wp:posOffset>
                </wp:positionV>
                <wp:extent cx="27622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FE" w:rsidRPr="008934FE" w:rsidRDefault="00BC635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7308A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Diary Date </w:t>
                            </w:r>
                            <w:proofErr w:type="gramStart"/>
                            <w:r w:rsidR="007308A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308A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934FE">
                              <w:rPr>
                                <w:rFonts w:asciiTheme="majorHAnsi" w:hAnsiTheme="majorHAnsi"/>
                                <w:b/>
                              </w:rPr>
                              <w:t>PARISH</w:t>
                            </w:r>
                            <w:proofErr w:type="gramEnd"/>
                            <w:r w:rsidR="008934FE">
                              <w:rPr>
                                <w:rFonts w:asciiTheme="majorHAnsi" w:hAnsiTheme="majorHAnsi"/>
                                <w:b/>
                              </w:rPr>
                              <w:t xml:space="preserve"> MEETING – in the </w:t>
                            </w:r>
                            <w:r w:rsidR="007308A6">
                              <w:rPr>
                                <w:rFonts w:asciiTheme="majorHAnsi" w:hAnsiTheme="majorHAnsi"/>
                                <w:b/>
                              </w:rPr>
                              <w:t xml:space="preserve"> church, 7.30 for 8pm,</w:t>
                            </w:r>
                            <w:r w:rsidR="008934FE">
                              <w:rPr>
                                <w:rFonts w:asciiTheme="majorHAnsi" w:hAnsiTheme="majorHAnsi"/>
                                <w:b/>
                              </w:rPr>
                              <w:t xml:space="preserve"> Mon. 3</w:t>
                            </w:r>
                            <w:r w:rsidR="008934FE" w:rsidRPr="008934FE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rd</w:t>
                            </w:r>
                            <w:r w:rsidR="008934FE">
                              <w:rPr>
                                <w:rFonts w:asciiTheme="majorHAnsi" w:hAnsiTheme="majorHAnsi"/>
                                <w:b/>
                              </w:rPr>
                              <w:t xml:space="preserve"> Nov.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5.25pt;margin-top:37.9pt;width:21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9KkwIAALkFAAAOAAAAZHJzL2Uyb0RvYy54bWysVE1v2zAMvQ/YfxB0X52ka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" fillcolor="white [3201]" strokeweight=".5pt">
                <v:textbox>
                  <w:txbxContent>
                    <w:p w:rsidR="008934FE" w:rsidRPr="008934FE" w:rsidRDefault="00BC635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</w:t>
                      </w:r>
                      <w:r w:rsidR="007308A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Diary Date </w:t>
                      </w:r>
                      <w:proofErr w:type="gramStart"/>
                      <w:r w:rsidR="007308A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7308A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934FE">
                        <w:rPr>
                          <w:rFonts w:asciiTheme="majorHAnsi" w:hAnsiTheme="majorHAnsi"/>
                          <w:b/>
                        </w:rPr>
                        <w:t>PARISH</w:t>
                      </w:r>
                      <w:proofErr w:type="gramEnd"/>
                      <w:r w:rsidR="008934FE">
                        <w:rPr>
                          <w:rFonts w:asciiTheme="majorHAnsi" w:hAnsiTheme="majorHAnsi"/>
                          <w:b/>
                        </w:rPr>
                        <w:t xml:space="preserve"> MEETING – in the </w:t>
                      </w:r>
                      <w:r w:rsidR="007308A6">
                        <w:rPr>
                          <w:rFonts w:asciiTheme="majorHAnsi" w:hAnsiTheme="majorHAnsi"/>
                          <w:b/>
                        </w:rPr>
                        <w:t xml:space="preserve"> church, 7.30 for 8pm,</w:t>
                      </w:r>
                      <w:r w:rsidR="008934FE">
                        <w:rPr>
                          <w:rFonts w:asciiTheme="majorHAnsi" w:hAnsiTheme="majorHAnsi"/>
                          <w:b/>
                        </w:rPr>
                        <w:t xml:space="preserve"> Mon. 3</w:t>
                      </w:r>
                      <w:r w:rsidR="008934FE" w:rsidRPr="008934FE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rd</w:t>
                      </w:r>
                      <w:r w:rsidR="008934FE">
                        <w:rPr>
                          <w:rFonts w:asciiTheme="majorHAnsi" w:hAnsiTheme="majorHAnsi"/>
                          <w:b/>
                        </w:rPr>
                        <w:t xml:space="preserve"> Nov.</w:t>
                      </w:r>
                    </w:p>
                  </w:txbxContent>
                </v:textbox>
              </v:shape>
            </w:pict>
          </mc:Fallback>
        </mc:AlternateContent>
      </w:r>
      <w:r w:rsidR="001A2005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288925</wp:posOffset>
                </wp:positionV>
                <wp:extent cx="2085975" cy="561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05" w:rsidRPr="001A2005" w:rsidRDefault="001A2005" w:rsidP="001A20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Communion Classes: On Tues @ 4.15pm in church. Text-books for home-tuition are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27pt;margin-top:22.75pt;width:164.2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iMlQIAALk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" fillcolor="white [3201]" strokeweight=".5pt">
                <v:textbox>
                  <w:txbxContent>
                    <w:p w:rsidR="001A2005" w:rsidRPr="001A2005" w:rsidRDefault="001A2005" w:rsidP="001A20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Communion Classes: On Tues @ 4.15pm in church. Text-books for home-tuition are available.</w:t>
                      </w:r>
                    </w:p>
                  </w:txbxContent>
                </v:textbox>
              </v:shape>
            </w:pict>
          </mc:Fallback>
        </mc:AlternateConten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Default="00F00CEE" w:rsidP="00F00CEE">
      <w:pPr>
        <w:rPr>
          <w:rFonts w:asciiTheme="majorHAnsi" w:hAnsiTheme="majorHAnsi"/>
        </w:rPr>
      </w:pPr>
    </w:p>
    <w:p w:rsidR="00C65B69" w:rsidRPr="00F00CEE" w:rsidRDefault="00C65B69" w:rsidP="00F00CEE">
      <w:pPr>
        <w:rPr>
          <w:rFonts w:asciiTheme="majorHAnsi" w:hAnsiTheme="majorHAnsi"/>
        </w:rPr>
      </w:pPr>
    </w:p>
    <w:sectPr w:rsidR="00C65B69" w:rsidRPr="00F00CEE" w:rsidSect="008D1F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7"/>
    <w:rsid w:val="00015E4C"/>
    <w:rsid w:val="001A2005"/>
    <w:rsid w:val="00294730"/>
    <w:rsid w:val="002A5DC5"/>
    <w:rsid w:val="00363E3D"/>
    <w:rsid w:val="00377F29"/>
    <w:rsid w:val="003959D8"/>
    <w:rsid w:val="00401DDF"/>
    <w:rsid w:val="00420685"/>
    <w:rsid w:val="004F684C"/>
    <w:rsid w:val="005F087B"/>
    <w:rsid w:val="007249C3"/>
    <w:rsid w:val="007308A6"/>
    <w:rsid w:val="0085634D"/>
    <w:rsid w:val="008934FE"/>
    <w:rsid w:val="008D1FFB"/>
    <w:rsid w:val="00910481"/>
    <w:rsid w:val="009738D1"/>
    <w:rsid w:val="00A80219"/>
    <w:rsid w:val="00B627B8"/>
    <w:rsid w:val="00B836D7"/>
    <w:rsid w:val="00BA67E2"/>
    <w:rsid w:val="00BC635F"/>
    <w:rsid w:val="00C109A8"/>
    <w:rsid w:val="00C65B69"/>
    <w:rsid w:val="00CC4563"/>
    <w:rsid w:val="00CC6097"/>
    <w:rsid w:val="00DA3C54"/>
    <w:rsid w:val="00E45EC3"/>
    <w:rsid w:val="00E9056F"/>
    <w:rsid w:val="00F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christmaschil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tionchristmaschil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rladyanstjohn@btinternet.com" TargetMode="External"/><Relationship Id="rId5" Type="http://schemas.openxmlformats.org/officeDocument/2006/relationships/hyperlink" Target="http://www.ourladyandstjohngoring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Jenny&amp;Graham</dc:creator>
  <cp:lastModifiedBy>Jenny&amp;Graham</cp:lastModifiedBy>
  <cp:revision>15</cp:revision>
  <cp:lastPrinted>2014-10-18T09:39:00Z</cp:lastPrinted>
  <dcterms:created xsi:type="dcterms:W3CDTF">2014-10-10T06:17:00Z</dcterms:created>
  <dcterms:modified xsi:type="dcterms:W3CDTF">2014-10-18T09:41:00Z</dcterms:modified>
</cp:coreProperties>
</file>